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D6" w:rsidRPr="001B50D6" w:rsidRDefault="00D320D6" w:rsidP="00892432">
      <w:pPr>
        <w:spacing w:before="14" w:line="200" w:lineRule="exact"/>
        <w:ind w:left="426"/>
        <w:jc w:val="center"/>
        <w:rPr>
          <w:rFonts w:ascii="Arial" w:hAnsi="Arial" w:cs="Arial"/>
          <w:b/>
          <w:lang w:val="es-BO"/>
        </w:rPr>
      </w:pPr>
      <w:r w:rsidRPr="001B50D6">
        <w:rPr>
          <w:rFonts w:ascii="Arial" w:hAnsi="Arial" w:cs="Arial"/>
          <w:b/>
          <w:lang w:val="es-BO"/>
        </w:rPr>
        <w:t xml:space="preserve">ESPECIFICACIONES TÉCNICAS </w:t>
      </w:r>
      <w:r w:rsidR="00892432" w:rsidRPr="001B50D6">
        <w:rPr>
          <w:rFonts w:ascii="Arial" w:hAnsi="Arial" w:cs="Arial"/>
          <w:b/>
          <w:lang w:val="es-BO"/>
        </w:rPr>
        <w:t xml:space="preserve">DE </w:t>
      </w:r>
      <w:r w:rsidR="00B207D5">
        <w:rPr>
          <w:rFonts w:ascii="Arial" w:hAnsi="Arial" w:cs="Arial"/>
          <w:b/>
          <w:lang w:val="es-BO"/>
        </w:rPr>
        <w:t>BIENES</w:t>
      </w:r>
    </w:p>
    <w:p w:rsidR="00D320D6" w:rsidRDefault="00A807F0" w:rsidP="00B207D5">
      <w:pPr>
        <w:spacing w:before="80"/>
        <w:ind w:left="95"/>
        <w:jc w:val="center"/>
        <w:rPr>
          <w:rFonts w:ascii="Arial" w:hAnsi="Arial" w:cs="Arial"/>
          <w:b/>
          <w:bCs/>
          <w:lang w:val="es-ES"/>
        </w:rPr>
      </w:pPr>
      <w:r>
        <w:rPr>
          <w:rFonts w:ascii="Arial" w:hAnsi="Arial" w:cs="Arial"/>
          <w:b/>
          <w:lang w:val="es-BO"/>
        </w:rPr>
        <w:t xml:space="preserve">OBJETO DE CONTRATACIÓN: </w:t>
      </w:r>
      <w:r w:rsidR="00F4457E">
        <w:rPr>
          <w:rFonts w:ascii="Arial" w:hAnsi="Arial" w:cs="Arial"/>
          <w:b/>
          <w:bCs/>
          <w:lang w:val="es-ES"/>
        </w:rPr>
        <w:t>ADQUISICIÓN DE EQUIPO DE AIRE ACONDICIONADO – ELECCIONES GENERALES 2020</w:t>
      </w:r>
    </w:p>
    <w:p w:rsidR="004672B9" w:rsidRDefault="004672B9" w:rsidP="00B207D5">
      <w:pPr>
        <w:spacing w:before="80"/>
        <w:ind w:left="95"/>
        <w:jc w:val="center"/>
        <w:rPr>
          <w:rFonts w:ascii="Arial" w:hAnsi="Arial" w:cs="Arial"/>
          <w:b/>
          <w:bCs/>
          <w:lang w:val="es-ES"/>
        </w:rPr>
      </w:pPr>
      <w:r>
        <w:rPr>
          <w:rFonts w:ascii="Arial" w:hAnsi="Arial" w:cs="Arial"/>
          <w:b/>
          <w:bCs/>
          <w:lang w:val="es-ES"/>
        </w:rPr>
        <w:t xml:space="preserve">(SEGUNDA </w:t>
      </w:r>
      <w:r w:rsidR="00DA0C31">
        <w:rPr>
          <w:rFonts w:ascii="Arial" w:hAnsi="Arial" w:cs="Arial"/>
          <w:b/>
          <w:bCs/>
          <w:lang w:val="es-ES"/>
        </w:rPr>
        <w:t>CONVOCATORIA</w:t>
      </w:r>
      <w:bookmarkStart w:id="0" w:name="_GoBack"/>
      <w:bookmarkEnd w:id="0"/>
      <w:r>
        <w:rPr>
          <w:rFonts w:ascii="Arial" w:hAnsi="Arial" w:cs="Arial"/>
          <w:b/>
          <w:bCs/>
          <w:lang w:val="es-ES"/>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3"/>
        <w:gridCol w:w="9740"/>
      </w:tblGrid>
      <w:tr w:rsidR="00D320D6" w:rsidRPr="00EF5EC3" w:rsidTr="0055550D">
        <w:trPr>
          <w:cantSplit/>
          <w:trHeight w:val="397"/>
        </w:trPr>
        <w:tc>
          <w:tcPr>
            <w:tcW w:w="10343" w:type="dxa"/>
            <w:gridSpan w:val="2"/>
            <w:shd w:val="clear" w:color="auto" w:fill="767171"/>
            <w:vAlign w:val="center"/>
          </w:tcPr>
          <w:p w:rsidR="00D320D6" w:rsidRPr="001B50D6" w:rsidRDefault="00FA0E1B" w:rsidP="00F80618">
            <w:pPr>
              <w:pStyle w:val="Textoindependiente3"/>
              <w:numPr>
                <w:ilvl w:val="0"/>
                <w:numId w:val="5"/>
              </w:numPr>
              <w:rPr>
                <w:b/>
                <w:bCs/>
                <w:color w:val="FFFFFF"/>
                <w:sz w:val="20"/>
              </w:rPr>
            </w:pPr>
            <w:r>
              <w:rPr>
                <w:b/>
                <w:bCs/>
                <w:color w:val="FFFFFF"/>
                <w:sz w:val="20"/>
              </w:rPr>
              <w:t xml:space="preserve">CARACTERÍSTICAS GENERALES DEL </w:t>
            </w:r>
            <w:r w:rsidR="00D320D6" w:rsidRPr="001B50D6">
              <w:rPr>
                <w:b/>
                <w:bCs/>
                <w:color w:val="FFFFFF"/>
                <w:sz w:val="20"/>
              </w:rPr>
              <w:t xml:space="preserve">(LOS) </w:t>
            </w:r>
            <w:r w:rsidR="00F80618">
              <w:rPr>
                <w:b/>
                <w:bCs/>
                <w:color w:val="FFFFFF"/>
                <w:sz w:val="20"/>
              </w:rPr>
              <w:t>BIEN</w:t>
            </w:r>
            <w:r w:rsidR="00D320D6" w:rsidRPr="001B50D6">
              <w:rPr>
                <w:b/>
                <w:bCs/>
                <w:color w:val="FFFFFF"/>
                <w:sz w:val="20"/>
              </w:rPr>
              <w:t>(</w:t>
            </w:r>
            <w:r w:rsidR="00F80618">
              <w:rPr>
                <w:b/>
                <w:bCs/>
                <w:color w:val="FFFFFF"/>
                <w:sz w:val="20"/>
              </w:rPr>
              <w:t>E</w:t>
            </w:r>
            <w:r w:rsidR="00D320D6" w:rsidRPr="001B50D6">
              <w:rPr>
                <w:b/>
                <w:bCs/>
                <w:color w:val="FFFFFF"/>
                <w:sz w:val="20"/>
              </w:rPr>
              <w:t>S)</w:t>
            </w:r>
          </w:p>
        </w:tc>
      </w:tr>
      <w:tr w:rsidR="00D320D6" w:rsidRPr="00EF5EC3" w:rsidTr="00E752AF">
        <w:trPr>
          <w:cantSplit/>
          <w:trHeight w:val="396"/>
        </w:trPr>
        <w:tc>
          <w:tcPr>
            <w:tcW w:w="10343" w:type="dxa"/>
            <w:gridSpan w:val="2"/>
            <w:shd w:val="clear" w:color="auto" w:fill="D9D9D9" w:themeFill="background1" w:themeFillShade="D9"/>
            <w:vAlign w:val="center"/>
          </w:tcPr>
          <w:p w:rsidR="00D320D6" w:rsidRPr="00E752AF" w:rsidRDefault="00042676" w:rsidP="00042676">
            <w:pPr>
              <w:pStyle w:val="Textoindependiente3"/>
              <w:numPr>
                <w:ilvl w:val="0"/>
                <w:numId w:val="3"/>
              </w:numPr>
              <w:rPr>
                <w:bCs/>
                <w:i/>
                <w:iCs/>
                <w:sz w:val="20"/>
              </w:rPr>
            </w:pPr>
            <w:r w:rsidRPr="00042676">
              <w:rPr>
                <w:b/>
                <w:bCs/>
                <w:sz w:val="20"/>
              </w:rPr>
              <w:t>REQUISITOS DEL(LOS) BIEN(ES)</w:t>
            </w:r>
          </w:p>
        </w:tc>
      </w:tr>
      <w:tr w:rsidR="00D320D6" w:rsidRPr="001B50D6" w:rsidTr="00E752AF">
        <w:trPr>
          <w:cantSplit/>
          <w:trHeight w:val="359"/>
        </w:trPr>
        <w:tc>
          <w:tcPr>
            <w:tcW w:w="603" w:type="dxa"/>
            <w:shd w:val="clear" w:color="auto" w:fill="auto"/>
            <w:vAlign w:val="center"/>
          </w:tcPr>
          <w:p w:rsidR="00D320D6" w:rsidRPr="001B50D6" w:rsidRDefault="00346BB6" w:rsidP="00042676">
            <w:pPr>
              <w:ind w:left="-60" w:right="-108"/>
              <w:contextualSpacing/>
              <w:jc w:val="center"/>
              <w:rPr>
                <w:rFonts w:ascii="Arial" w:hAnsi="Arial" w:cs="Arial"/>
                <w:b/>
              </w:rPr>
            </w:pPr>
            <w:r w:rsidRPr="001B50D6">
              <w:rPr>
                <w:rFonts w:ascii="Arial" w:hAnsi="Arial" w:cs="Arial"/>
                <w:b/>
                <w:iCs/>
              </w:rPr>
              <w:t>Item</w:t>
            </w:r>
          </w:p>
        </w:tc>
        <w:tc>
          <w:tcPr>
            <w:tcW w:w="9740" w:type="dxa"/>
            <w:shd w:val="clear" w:color="auto" w:fill="auto"/>
            <w:vAlign w:val="center"/>
          </w:tcPr>
          <w:p w:rsidR="00D320D6" w:rsidRPr="00FA0E1B" w:rsidRDefault="00D320D6" w:rsidP="00FA0E1B">
            <w:pPr>
              <w:contextualSpacing/>
              <w:jc w:val="center"/>
              <w:rPr>
                <w:rFonts w:ascii="Arial" w:hAnsi="Arial" w:cs="Arial"/>
                <w:b/>
                <w:iCs/>
                <w:lang w:val="es-BO"/>
              </w:rPr>
            </w:pPr>
            <w:r w:rsidRPr="001B50D6">
              <w:rPr>
                <w:rFonts w:ascii="Arial" w:hAnsi="Arial" w:cs="Arial"/>
                <w:b/>
                <w:iCs/>
                <w:lang w:val="es-BO"/>
              </w:rPr>
              <w:t>Características técnicas</w:t>
            </w:r>
          </w:p>
        </w:tc>
      </w:tr>
      <w:tr w:rsidR="005B2004" w:rsidRPr="00EF5EC3" w:rsidTr="00444F41">
        <w:trPr>
          <w:cantSplit/>
          <w:trHeight w:val="130"/>
        </w:trPr>
        <w:tc>
          <w:tcPr>
            <w:tcW w:w="603" w:type="dxa"/>
            <w:shd w:val="clear" w:color="auto" w:fill="auto"/>
            <w:vAlign w:val="center"/>
          </w:tcPr>
          <w:p w:rsidR="005B2004" w:rsidRPr="001B50D6" w:rsidRDefault="005B2004" w:rsidP="005B2004">
            <w:pPr>
              <w:pStyle w:val="Textoindependiente3"/>
              <w:rPr>
                <w:sz w:val="20"/>
              </w:rPr>
            </w:pPr>
            <w:r w:rsidRPr="004A1382">
              <w:rPr>
                <w:iCs/>
                <w:sz w:val="20"/>
              </w:rPr>
              <w:t>1</w:t>
            </w:r>
          </w:p>
        </w:tc>
        <w:tc>
          <w:tcPr>
            <w:tcW w:w="9740" w:type="dxa"/>
            <w:shd w:val="clear" w:color="auto" w:fill="auto"/>
            <w:vAlign w:val="center"/>
          </w:tcPr>
          <w:p w:rsidR="002F5BA5" w:rsidRDefault="002F5BA5" w:rsidP="002F5BA5">
            <w:pPr>
              <w:pStyle w:val="Textoindependiente3"/>
              <w:rPr>
                <w:b/>
                <w:sz w:val="20"/>
                <w:lang w:val="es-BO"/>
              </w:rPr>
            </w:pPr>
            <w:r w:rsidRPr="002F5BA5">
              <w:rPr>
                <w:b/>
                <w:sz w:val="20"/>
                <w:lang w:val="es-BO"/>
              </w:rPr>
              <w:t>Equipo de Aire Acondicionado de 36.000 BTU</w:t>
            </w:r>
          </w:p>
          <w:p w:rsidR="002F5BA5" w:rsidRDefault="002F5BA5" w:rsidP="002F5BA5">
            <w:pPr>
              <w:pStyle w:val="Textoindependiente3"/>
              <w:rPr>
                <w:sz w:val="20"/>
                <w:lang w:val="es-BO"/>
              </w:rPr>
            </w:pPr>
            <w:r>
              <w:rPr>
                <w:sz w:val="20"/>
                <w:lang w:val="es-BO"/>
              </w:rPr>
              <w:t>Marca: A ofertar</w:t>
            </w:r>
          </w:p>
          <w:p w:rsidR="002F5BA5" w:rsidRDefault="002F5BA5" w:rsidP="002F5BA5">
            <w:pPr>
              <w:pStyle w:val="Textoindependiente3"/>
              <w:rPr>
                <w:sz w:val="20"/>
                <w:lang w:val="es-BO"/>
              </w:rPr>
            </w:pPr>
            <w:r>
              <w:rPr>
                <w:sz w:val="20"/>
                <w:lang w:val="es-BO"/>
              </w:rPr>
              <w:t>Modelo: A ofertar</w:t>
            </w:r>
          </w:p>
          <w:p w:rsidR="002F5BA5" w:rsidRDefault="002F5BA5" w:rsidP="002F5BA5">
            <w:pPr>
              <w:pStyle w:val="Textoindependiente3"/>
              <w:rPr>
                <w:sz w:val="20"/>
                <w:lang w:val="es-BO"/>
              </w:rPr>
            </w:pPr>
            <w:r>
              <w:rPr>
                <w:sz w:val="20"/>
                <w:lang w:val="es-BO"/>
              </w:rPr>
              <w:t xml:space="preserve">Tipo: </w:t>
            </w:r>
            <w:proofErr w:type="spellStart"/>
            <w:r w:rsidR="005F54F6">
              <w:rPr>
                <w:sz w:val="20"/>
                <w:lang w:val="es-BO"/>
              </w:rPr>
              <w:t>inverter</w:t>
            </w:r>
            <w:proofErr w:type="spellEnd"/>
          </w:p>
          <w:p w:rsidR="002F5BA5" w:rsidRDefault="002F5BA5" w:rsidP="002F5BA5">
            <w:pPr>
              <w:pStyle w:val="Textoindependiente3"/>
              <w:rPr>
                <w:sz w:val="20"/>
                <w:lang w:val="es-BO"/>
              </w:rPr>
            </w:pPr>
            <w:r>
              <w:rPr>
                <w:sz w:val="20"/>
                <w:lang w:val="es-BO"/>
              </w:rPr>
              <w:t xml:space="preserve">Capacidad: 36000 </w:t>
            </w:r>
            <w:proofErr w:type="spellStart"/>
            <w:r>
              <w:rPr>
                <w:sz w:val="20"/>
                <w:lang w:val="es-BO"/>
              </w:rPr>
              <w:t>btu</w:t>
            </w:r>
            <w:proofErr w:type="spellEnd"/>
          </w:p>
          <w:p w:rsidR="002F5BA5" w:rsidRDefault="002F5BA5" w:rsidP="002F5BA5">
            <w:pPr>
              <w:pStyle w:val="Textoindependiente3"/>
              <w:rPr>
                <w:sz w:val="20"/>
                <w:lang w:val="es-BO"/>
              </w:rPr>
            </w:pPr>
            <w:r>
              <w:rPr>
                <w:sz w:val="20"/>
                <w:lang w:val="es-BO"/>
              </w:rPr>
              <w:t>Tipo de Gas: R410 (Ecológico)</w:t>
            </w:r>
          </w:p>
          <w:p w:rsidR="002F5BA5" w:rsidRDefault="002F5BA5" w:rsidP="002F5BA5">
            <w:pPr>
              <w:pStyle w:val="Textoindependiente3"/>
              <w:rPr>
                <w:sz w:val="20"/>
                <w:lang w:val="es-BO"/>
              </w:rPr>
            </w:pPr>
            <w:r>
              <w:rPr>
                <w:sz w:val="20"/>
                <w:lang w:val="es-BO"/>
              </w:rPr>
              <w:t xml:space="preserve">Alimentación eléctrica: 220 V/ 50 Hz / 1 </w:t>
            </w:r>
            <w:proofErr w:type="spellStart"/>
            <w:r>
              <w:rPr>
                <w:sz w:val="20"/>
                <w:lang w:val="es-BO"/>
              </w:rPr>
              <w:t>Ph</w:t>
            </w:r>
            <w:proofErr w:type="spellEnd"/>
          </w:p>
          <w:p w:rsidR="002F5BA5" w:rsidRDefault="002F5BA5" w:rsidP="002F5BA5">
            <w:pPr>
              <w:pStyle w:val="Textoindependiente3"/>
              <w:rPr>
                <w:sz w:val="20"/>
                <w:lang w:val="es-BO"/>
              </w:rPr>
            </w:pPr>
            <w:r>
              <w:rPr>
                <w:sz w:val="20"/>
                <w:lang w:val="es-BO"/>
              </w:rPr>
              <w:t>Pantalla: Digital (muestra todo el estado de la operación oculta a través de la pantalla digital, refrigeración / Calefacción, etc.)</w:t>
            </w:r>
          </w:p>
          <w:p w:rsidR="002F5BA5" w:rsidRDefault="002F5BA5" w:rsidP="002F5BA5">
            <w:pPr>
              <w:pStyle w:val="Textoindependiente3"/>
              <w:rPr>
                <w:sz w:val="20"/>
                <w:lang w:val="es-BO"/>
              </w:rPr>
            </w:pPr>
            <w:r>
              <w:rPr>
                <w:sz w:val="20"/>
                <w:lang w:val="es-BO"/>
              </w:rPr>
              <w:t>Filtro: de alta Densidad</w:t>
            </w:r>
          </w:p>
          <w:p w:rsidR="005B2004" w:rsidRPr="00B07317" w:rsidRDefault="002F5BA5" w:rsidP="00B07317">
            <w:pPr>
              <w:pStyle w:val="Textoindependiente3"/>
              <w:rPr>
                <w:sz w:val="20"/>
                <w:lang w:val="es-BO"/>
              </w:rPr>
            </w:pPr>
            <w:r>
              <w:rPr>
                <w:sz w:val="20"/>
                <w:lang w:val="es-BO"/>
              </w:rPr>
              <w:t>Accesorios: Control remoto</w:t>
            </w:r>
          </w:p>
        </w:tc>
      </w:tr>
      <w:tr w:rsidR="005B2004" w:rsidRPr="00155A6F" w:rsidTr="00E752AF">
        <w:trPr>
          <w:cantSplit/>
          <w:trHeight w:val="415"/>
        </w:trPr>
        <w:tc>
          <w:tcPr>
            <w:tcW w:w="10343" w:type="dxa"/>
            <w:gridSpan w:val="2"/>
            <w:tcBorders>
              <w:bottom w:val="single" w:sz="4" w:space="0" w:color="auto"/>
            </w:tcBorders>
            <w:shd w:val="clear" w:color="auto" w:fill="D9D9D9" w:themeFill="background1" w:themeFillShade="D9"/>
            <w:vAlign w:val="center"/>
          </w:tcPr>
          <w:p w:rsidR="005B2004" w:rsidRPr="001B50D6" w:rsidRDefault="005B2004" w:rsidP="005B2004">
            <w:pPr>
              <w:pStyle w:val="Textoindependiente3"/>
              <w:numPr>
                <w:ilvl w:val="0"/>
                <w:numId w:val="3"/>
              </w:numPr>
              <w:rPr>
                <w:b/>
                <w:bCs/>
                <w:sz w:val="20"/>
              </w:rPr>
            </w:pPr>
            <w:r w:rsidRPr="001B50D6">
              <w:rPr>
                <w:b/>
                <w:bCs/>
                <w:sz w:val="20"/>
              </w:rPr>
              <w:t xml:space="preserve">CONDICIONES COMPLEMENTARIAS </w:t>
            </w:r>
          </w:p>
        </w:tc>
      </w:tr>
      <w:tr w:rsidR="005B2004" w:rsidRPr="00EF5EC3" w:rsidTr="0055550D">
        <w:trPr>
          <w:cantSplit/>
          <w:trHeight w:val="458"/>
        </w:trPr>
        <w:tc>
          <w:tcPr>
            <w:tcW w:w="10343" w:type="dxa"/>
            <w:gridSpan w:val="2"/>
            <w:tcBorders>
              <w:bottom w:val="single" w:sz="4" w:space="0" w:color="auto"/>
            </w:tcBorders>
            <w:vAlign w:val="center"/>
          </w:tcPr>
          <w:p w:rsidR="00267B35" w:rsidRDefault="005C5DD8" w:rsidP="002F5BA5">
            <w:pPr>
              <w:pStyle w:val="Textoindependiente3"/>
              <w:rPr>
                <w:sz w:val="20"/>
                <w:lang w:val="es-BO"/>
              </w:rPr>
            </w:pPr>
            <w:r>
              <w:rPr>
                <w:sz w:val="20"/>
                <w:lang w:val="es-BO"/>
              </w:rPr>
              <w:t xml:space="preserve">La compra incluye </w:t>
            </w:r>
            <w:r w:rsidR="004F542F">
              <w:rPr>
                <w:sz w:val="20"/>
                <w:lang w:val="es-BO"/>
              </w:rPr>
              <w:t>el material e</w:t>
            </w:r>
            <w:r w:rsidR="00267B35">
              <w:rPr>
                <w:sz w:val="20"/>
                <w:lang w:val="es-BO"/>
              </w:rPr>
              <w:t xml:space="preserve"> instalación </w:t>
            </w:r>
            <w:r>
              <w:rPr>
                <w:sz w:val="20"/>
                <w:lang w:val="es-BO"/>
              </w:rPr>
              <w:t>de</w:t>
            </w:r>
            <w:r w:rsidR="00267B35">
              <w:rPr>
                <w:sz w:val="20"/>
                <w:lang w:val="es-BO"/>
              </w:rPr>
              <w:t xml:space="preserve">: </w:t>
            </w:r>
          </w:p>
          <w:p w:rsidR="00B07317" w:rsidRDefault="00267B35" w:rsidP="002F5BA5">
            <w:pPr>
              <w:pStyle w:val="Textoindependiente3"/>
              <w:rPr>
                <w:bCs/>
                <w:sz w:val="20"/>
              </w:rPr>
            </w:pPr>
            <w:r>
              <w:rPr>
                <w:sz w:val="20"/>
                <w:lang w:val="es-BO"/>
              </w:rPr>
              <w:t>Kit</w:t>
            </w:r>
            <w:r w:rsidR="00B07317">
              <w:rPr>
                <w:sz w:val="20"/>
                <w:lang w:val="es-BO"/>
              </w:rPr>
              <w:t xml:space="preserve"> de instalación con 3 </w:t>
            </w:r>
            <w:proofErr w:type="spellStart"/>
            <w:r w:rsidR="00B07317">
              <w:rPr>
                <w:sz w:val="20"/>
                <w:lang w:val="es-BO"/>
              </w:rPr>
              <w:t>mts</w:t>
            </w:r>
            <w:proofErr w:type="spellEnd"/>
            <w:r w:rsidR="00B07317">
              <w:rPr>
                <w:sz w:val="20"/>
                <w:lang w:val="es-BO"/>
              </w:rPr>
              <w:t>. de cañería de cobre y gas refrigerante</w:t>
            </w:r>
          </w:p>
          <w:p w:rsidR="002F5BA5" w:rsidRDefault="002F5BA5" w:rsidP="002F5BA5">
            <w:pPr>
              <w:pStyle w:val="Textoindependiente3"/>
              <w:rPr>
                <w:bCs/>
                <w:sz w:val="20"/>
              </w:rPr>
            </w:pPr>
            <w:r>
              <w:rPr>
                <w:bCs/>
                <w:sz w:val="20"/>
              </w:rPr>
              <w:t xml:space="preserve">Tubería ¾ 10 </w:t>
            </w:r>
            <w:proofErr w:type="spellStart"/>
            <w:r>
              <w:rPr>
                <w:bCs/>
                <w:sz w:val="20"/>
              </w:rPr>
              <w:t>mts</w:t>
            </w:r>
            <w:proofErr w:type="spellEnd"/>
            <w:r>
              <w:rPr>
                <w:bCs/>
                <w:sz w:val="20"/>
              </w:rPr>
              <w:t>.</w:t>
            </w:r>
          </w:p>
          <w:p w:rsidR="002F5BA5" w:rsidRDefault="002F5BA5" w:rsidP="002F5BA5">
            <w:pPr>
              <w:pStyle w:val="Textoindependiente3"/>
              <w:rPr>
                <w:bCs/>
                <w:sz w:val="20"/>
              </w:rPr>
            </w:pPr>
            <w:r>
              <w:rPr>
                <w:bCs/>
                <w:sz w:val="20"/>
              </w:rPr>
              <w:t xml:space="preserve">Tubería ½ 10 </w:t>
            </w:r>
            <w:proofErr w:type="spellStart"/>
            <w:r>
              <w:rPr>
                <w:bCs/>
                <w:sz w:val="20"/>
              </w:rPr>
              <w:t>mts</w:t>
            </w:r>
            <w:proofErr w:type="spellEnd"/>
            <w:r>
              <w:rPr>
                <w:bCs/>
                <w:sz w:val="20"/>
              </w:rPr>
              <w:t>.</w:t>
            </w:r>
          </w:p>
          <w:p w:rsidR="002F5BA5" w:rsidRDefault="002F5BA5" w:rsidP="002F5BA5">
            <w:pPr>
              <w:pStyle w:val="Textoindependiente3"/>
              <w:rPr>
                <w:bCs/>
                <w:sz w:val="20"/>
              </w:rPr>
            </w:pPr>
            <w:proofErr w:type="spellStart"/>
            <w:r>
              <w:rPr>
                <w:bCs/>
                <w:sz w:val="20"/>
              </w:rPr>
              <w:t>Arm</w:t>
            </w:r>
            <w:r w:rsidR="00B07317">
              <w:rPr>
                <w:bCs/>
                <w:sz w:val="20"/>
              </w:rPr>
              <w:t>o</w:t>
            </w:r>
            <w:r>
              <w:rPr>
                <w:bCs/>
                <w:sz w:val="20"/>
              </w:rPr>
              <w:t>flex</w:t>
            </w:r>
            <w:proofErr w:type="spellEnd"/>
            <w:r>
              <w:rPr>
                <w:bCs/>
                <w:sz w:val="20"/>
              </w:rPr>
              <w:t xml:space="preserve"> ¾ 10 unidades</w:t>
            </w:r>
          </w:p>
          <w:p w:rsidR="002F5BA5" w:rsidRDefault="002F5BA5" w:rsidP="002F5BA5">
            <w:pPr>
              <w:pStyle w:val="Textoindependiente3"/>
              <w:rPr>
                <w:bCs/>
                <w:sz w:val="20"/>
              </w:rPr>
            </w:pPr>
            <w:r>
              <w:rPr>
                <w:bCs/>
                <w:sz w:val="20"/>
              </w:rPr>
              <w:t>Bases metálicas 1  unidad</w:t>
            </w:r>
          </w:p>
          <w:p w:rsidR="002F5BA5" w:rsidRDefault="002F5BA5" w:rsidP="002F5BA5">
            <w:pPr>
              <w:pStyle w:val="Textoindependiente3"/>
              <w:rPr>
                <w:bCs/>
                <w:sz w:val="20"/>
              </w:rPr>
            </w:pPr>
            <w:r>
              <w:rPr>
                <w:bCs/>
                <w:sz w:val="20"/>
              </w:rPr>
              <w:t xml:space="preserve">Cables 5 pares de 10 </w:t>
            </w:r>
            <w:proofErr w:type="spellStart"/>
            <w:r>
              <w:rPr>
                <w:bCs/>
                <w:sz w:val="20"/>
              </w:rPr>
              <w:t>mts</w:t>
            </w:r>
            <w:proofErr w:type="spellEnd"/>
            <w:r>
              <w:rPr>
                <w:bCs/>
                <w:sz w:val="20"/>
              </w:rPr>
              <w:t>.</w:t>
            </w:r>
          </w:p>
          <w:p w:rsidR="002F5BA5" w:rsidRDefault="002F5BA5" w:rsidP="002F5BA5">
            <w:pPr>
              <w:pStyle w:val="Textoindependiente3"/>
              <w:rPr>
                <w:bCs/>
                <w:sz w:val="20"/>
              </w:rPr>
            </w:pPr>
            <w:r>
              <w:rPr>
                <w:bCs/>
                <w:sz w:val="20"/>
              </w:rPr>
              <w:t>Cable canal 2</w:t>
            </w:r>
          </w:p>
          <w:p w:rsidR="002F5BA5" w:rsidRDefault="002F5BA5" w:rsidP="002F5BA5">
            <w:pPr>
              <w:pStyle w:val="Textoindependiente3"/>
              <w:rPr>
                <w:bCs/>
                <w:sz w:val="20"/>
              </w:rPr>
            </w:pPr>
            <w:r>
              <w:rPr>
                <w:bCs/>
                <w:sz w:val="20"/>
              </w:rPr>
              <w:t>Térmico 2x32amp</w:t>
            </w:r>
          </w:p>
          <w:p w:rsidR="002F5BA5" w:rsidRDefault="002F5BA5" w:rsidP="002F5BA5">
            <w:pPr>
              <w:pStyle w:val="Textoindependiente3"/>
              <w:rPr>
                <w:bCs/>
                <w:sz w:val="20"/>
              </w:rPr>
            </w:pPr>
            <w:r>
              <w:rPr>
                <w:bCs/>
                <w:sz w:val="20"/>
              </w:rPr>
              <w:t>Motor de drenaje 1 unidad</w:t>
            </w:r>
          </w:p>
          <w:p w:rsidR="002F5BA5" w:rsidRDefault="002F5BA5" w:rsidP="002F5BA5">
            <w:pPr>
              <w:pStyle w:val="Textoindependiente3"/>
              <w:rPr>
                <w:bCs/>
                <w:sz w:val="20"/>
              </w:rPr>
            </w:pPr>
            <w:r>
              <w:rPr>
                <w:bCs/>
                <w:sz w:val="20"/>
              </w:rPr>
              <w:t xml:space="preserve">Otros materiales de sujeción </w:t>
            </w:r>
          </w:p>
          <w:p w:rsidR="005B2004" w:rsidRPr="00776B95" w:rsidRDefault="002F5BA5" w:rsidP="005B2004">
            <w:pPr>
              <w:pStyle w:val="Textoindependiente3"/>
              <w:rPr>
                <w:bCs/>
                <w:sz w:val="20"/>
              </w:rPr>
            </w:pPr>
            <w:r>
              <w:rPr>
                <w:bCs/>
                <w:sz w:val="20"/>
              </w:rPr>
              <w:t>Trabajo en altura con alquiler de andamios</w:t>
            </w:r>
          </w:p>
        </w:tc>
      </w:tr>
      <w:tr w:rsidR="005B2004" w:rsidRPr="001B50D6" w:rsidTr="0055550D">
        <w:trPr>
          <w:cantSplit/>
          <w:trHeight w:val="397"/>
        </w:trPr>
        <w:tc>
          <w:tcPr>
            <w:tcW w:w="10343" w:type="dxa"/>
            <w:gridSpan w:val="2"/>
            <w:shd w:val="clear" w:color="auto" w:fill="767171"/>
            <w:vAlign w:val="center"/>
          </w:tcPr>
          <w:p w:rsidR="005B2004" w:rsidRPr="001B50D6" w:rsidRDefault="005B2004" w:rsidP="005B2004">
            <w:pPr>
              <w:pStyle w:val="Textoindependiente3"/>
              <w:numPr>
                <w:ilvl w:val="0"/>
                <w:numId w:val="5"/>
              </w:numPr>
              <w:rPr>
                <w:b/>
                <w:bCs/>
                <w:color w:val="FFFFFF"/>
                <w:sz w:val="20"/>
              </w:rPr>
            </w:pPr>
            <w:r w:rsidRPr="001B50D6">
              <w:rPr>
                <w:b/>
                <w:bCs/>
                <w:color w:val="FFFFFF"/>
                <w:sz w:val="20"/>
              </w:rPr>
              <w:t>PRESENTACI</w:t>
            </w:r>
            <w:r>
              <w:rPr>
                <w:b/>
                <w:bCs/>
                <w:color w:val="FFFFFF"/>
                <w:sz w:val="20"/>
              </w:rPr>
              <w:t>Ó</w:t>
            </w:r>
            <w:r w:rsidRPr="001B50D6">
              <w:rPr>
                <w:b/>
                <w:bCs/>
                <w:color w:val="FFFFFF"/>
                <w:sz w:val="20"/>
              </w:rPr>
              <w:t>N DE PROPUESTA</w:t>
            </w:r>
          </w:p>
        </w:tc>
      </w:tr>
      <w:tr w:rsidR="00E752AF" w:rsidRPr="00EF5EC3" w:rsidTr="00E752AF">
        <w:trPr>
          <w:cantSplit/>
          <w:trHeight w:val="397"/>
        </w:trPr>
        <w:tc>
          <w:tcPr>
            <w:tcW w:w="10343" w:type="dxa"/>
            <w:gridSpan w:val="2"/>
            <w:shd w:val="clear" w:color="auto" w:fill="auto"/>
            <w:vAlign w:val="center"/>
          </w:tcPr>
          <w:p w:rsidR="00E752AF" w:rsidRPr="001B50D6" w:rsidRDefault="00E752AF" w:rsidP="00E752AF">
            <w:pPr>
              <w:pStyle w:val="Textoindependiente3"/>
              <w:rPr>
                <w:bCs/>
                <w:sz w:val="20"/>
              </w:rPr>
            </w:pPr>
            <w:r w:rsidRPr="001B50D6">
              <w:rPr>
                <w:bCs/>
                <w:sz w:val="20"/>
              </w:rPr>
              <w:t>La propuesta deberá ser entrega</w:t>
            </w:r>
            <w:r>
              <w:rPr>
                <w:bCs/>
                <w:sz w:val="20"/>
              </w:rPr>
              <w:t>da</w:t>
            </w:r>
            <w:r w:rsidRPr="001B50D6">
              <w:rPr>
                <w:bCs/>
                <w:sz w:val="20"/>
              </w:rPr>
              <w:t xml:space="preserve"> en sobre cerrado, debidamente foliado de acuerdo al siguiente formato:</w:t>
            </w:r>
          </w:p>
          <w:p w:rsidR="00C32581" w:rsidRPr="001B50D6" w:rsidRDefault="00C32581" w:rsidP="00C32581">
            <w:pPr>
              <w:pStyle w:val="Textoindependiente3"/>
              <w:rPr>
                <w:b/>
                <w:bCs/>
                <w:sz w:val="20"/>
              </w:rPr>
            </w:pPr>
            <w:r w:rsidRPr="001B50D6">
              <w:rPr>
                <w:b/>
                <w:bCs/>
                <w:noProof/>
                <w:sz w:val="20"/>
                <w:lang w:val="es-BO" w:eastAsia="es-BO"/>
              </w:rPr>
              <mc:AlternateContent>
                <mc:Choice Requires="wps">
                  <w:drawing>
                    <wp:anchor distT="0" distB="0" distL="114300" distR="114300" simplePos="0" relativeHeight="251709440" behindDoc="0" locked="0" layoutInCell="1" allowOverlap="1" wp14:anchorId="21C01E69" wp14:editId="2BEBE976">
                      <wp:simplePos x="0" y="0"/>
                      <wp:positionH relativeFrom="column">
                        <wp:posOffset>1153160</wp:posOffset>
                      </wp:positionH>
                      <wp:positionV relativeFrom="paragraph">
                        <wp:posOffset>88900</wp:posOffset>
                      </wp:positionV>
                      <wp:extent cx="3930015" cy="715010"/>
                      <wp:effectExtent l="0" t="0" r="13335" b="27940"/>
                      <wp:wrapNone/>
                      <wp:docPr id="17" name="Rectángulo 17"/>
                      <wp:cNvGraphicFramePr/>
                      <a:graphic xmlns:a="http://schemas.openxmlformats.org/drawingml/2006/main">
                        <a:graphicData uri="http://schemas.microsoft.com/office/word/2010/wordprocessingShape">
                          <wps:wsp>
                            <wps:cNvSpPr/>
                            <wps:spPr>
                              <a:xfrm>
                                <a:off x="0" y="0"/>
                                <a:ext cx="3930015" cy="7150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FFB11" id="Rectángulo 17" o:spid="_x0000_s1026" style="position:absolute;margin-left:90.8pt;margin-top:7pt;width:309.45pt;height:56.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" filled="f" strokecolor="#243f60 [1604]" strokeweight="2pt"/>
                  </w:pict>
                </mc:Fallback>
              </mc:AlternateContent>
            </w:r>
          </w:p>
          <w:p w:rsidR="00C32581" w:rsidRPr="001B50D6" w:rsidRDefault="00C32581" w:rsidP="00C32581">
            <w:pPr>
              <w:pStyle w:val="Textoindependiente3"/>
              <w:jc w:val="center"/>
              <w:rPr>
                <w:b/>
                <w:bCs/>
                <w:sz w:val="20"/>
              </w:rPr>
            </w:pPr>
            <w:r w:rsidRPr="001B50D6">
              <w:rPr>
                <w:b/>
                <w:bCs/>
                <w:sz w:val="20"/>
              </w:rPr>
              <w:t>OBJETO DE CONTRATACI</w:t>
            </w:r>
            <w:r>
              <w:rPr>
                <w:b/>
                <w:bCs/>
                <w:sz w:val="20"/>
              </w:rPr>
              <w:t>Ó</w:t>
            </w:r>
            <w:r w:rsidRPr="001B50D6">
              <w:rPr>
                <w:b/>
                <w:bCs/>
                <w:sz w:val="20"/>
              </w:rPr>
              <w:t>N:</w:t>
            </w:r>
          </w:p>
          <w:p w:rsidR="00C32581" w:rsidRPr="001B50D6" w:rsidRDefault="00C32581" w:rsidP="00C32581">
            <w:pPr>
              <w:pStyle w:val="Textoindependiente3"/>
              <w:jc w:val="center"/>
              <w:rPr>
                <w:b/>
                <w:bCs/>
                <w:sz w:val="20"/>
              </w:rPr>
            </w:pPr>
            <w:r w:rsidRPr="001B50D6">
              <w:rPr>
                <w:b/>
                <w:bCs/>
                <w:sz w:val="20"/>
              </w:rPr>
              <w:t>NOMBRE DEL PROVEEDOR:</w:t>
            </w:r>
          </w:p>
          <w:p w:rsidR="00C32581" w:rsidRPr="001B50D6" w:rsidRDefault="00C32581" w:rsidP="00C32581">
            <w:pPr>
              <w:pStyle w:val="Textoindependiente3"/>
              <w:jc w:val="center"/>
              <w:rPr>
                <w:b/>
                <w:bCs/>
                <w:sz w:val="20"/>
              </w:rPr>
            </w:pPr>
            <w:r>
              <w:rPr>
                <w:b/>
                <w:bCs/>
                <w:sz w:val="20"/>
              </w:rPr>
              <w:t>TELÉFO</w:t>
            </w:r>
            <w:r w:rsidRPr="001B50D6">
              <w:rPr>
                <w:b/>
                <w:bCs/>
                <w:sz w:val="20"/>
              </w:rPr>
              <w:t>NO:</w:t>
            </w:r>
          </w:p>
          <w:p w:rsidR="00C32581" w:rsidRPr="001B50D6" w:rsidRDefault="00C32581" w:rsidP="00C32581">
            <w:pPr>
              <w:pStyle w:val="Textoindependiente3"/>
              <w:jc w:val="center"/>
              <w:rPr>
                <w:b/>
                <w:bCs/>
                <w:sz w:val="20"/>
              </w:rPr>
            </w:pPr>
            <w:r w:rsidRPr="001B50D6">
              <w:rPr>
                <w:b/>
                <w:bCs/>
                <w:sz w:val="20"/>
              </w:rPr>
              <w:t>FECHA:</w:t>
            </w:r>
          </w:p>
          <w:p w:rsidR="00C32581" w:rsidRDefault="00C32581" w:rsidP="00C32581">
            <w:pPr>
              <w:pStyle w:val="Textoindependiente3"/>
              <w:rPr>
                <w:b/>
                <w:bCs/>
                <w:sz w:val="20"/>
              </w:rPr>
            </w:pPr>
          </w:p>
          <w:p w:rsidR="00C32581" w:rsidRPr="001B50D6" w:rsidRDefault="00C32581" w:rsidP="00C32581">
            <w:pPr>
              <w:pStyle w:val="Textoindependiente3"/>
              <w:rPr>
                <w:b/>
                <w:bCs/>
                <w:sz w:val="20"/>
              </w:rPr>
            </w:pPr>
            <w:r w:rsidRPr="001B50D6">
              <w:rPr>
                <w:b/>
                <w:bCs/>
                <w:sz w:val="20"/>
              </w:rPr>
              <w:t>El proponente deberá adjuntar a su propuesta la siguiente documentación:</w:t>
            </w:r>
          </w:p>
          <w:p w:rsidR="00C32581" w:rsidRPr="001B50D6" w:rsidRDefault="00C32581" w:rsidP="00C32581">
            <w:pPr>
              <w:pStyle w:val="Textoindependiente3"/>
              <w:rPr>
                <w:b/>
                <w:bCs/>
                <w:sz w:val="20"/>
              </w:rPr>
            </w:pPr>
          </w:p>
          <w:p w:rsidR="00C32581" w:rsidRPr="005B2004" w:rsidRDefault="00C32581" w:rsidP="00C32581">
            <w:pPr>
              <w:pStyle w:val="Textoindependiente3"/>
              <w:numPr>
                <w:ilvl w:val="0"/>
                <w:numId w:val="16"/>
              </w:numPr>
              <w:rPr>
                <w:bCs/>
                <w:sz w:val="20"/>
              </w:rPr>
            </w:pPr>
            <w:r>
              <w:rPr>
                <w:bCs/>
                <w:sz w:val="20"/>
              </w:rPr>
              <w:t xml:space="preserve">Fotocopia simple de </w:t>
            </w:r>
            <w:r w:rsidRPr="001B50D6">
              <w:rPr>
                <w:bCs/>
                <w:sz w:val="20"/>
              </w:rPr>
              <w:t>Número de Identificación Tributaria (activa)</w:t>
            </w:r>
          </w:p>
          <w:p w:rsidR="00C32581" w:rsidRDefault="00C32581" w:rsidP="00C32581">
            <w:pPr>
              <w:pStyle w:val="Textoindependiente3"/>
              <w:numPr>
                <w:ilvl w:val="0"/>
                <w:numId w:val="16"/>
              </w:numPr>
              <w:rPr>
                <w:bCs/>
                <w:sz w:val="20"/>
              </w:rPr>
            </w:pPr>
            <w:r>
              <w:rPr>
                <w:bCs/>
                <w:sz w:val="20"/>
              </w:rPr>
              <w:t xml:space="preserve">Fotocopia simple de </w:t>
            </w:r>
            <w:r w:rsidRPr="001B50D6">
              <w:rPr>
                <w:bCs/>
                <w:sz w:val="20"/>
              </w:rPr>
              <w:t>Registro FUNDEMPRESA (válida y activa)</w:t>
            </w:r>
          </w:p>
          <w:p w:rsidR="00C32581" w:rsidRPr="00C32581" w:rsidRDefault="00C32581" w:rsidP="00C32581">
            <w:pPr>
              <w:pStyle w:val="Textoindependiente3"/>
              <w:ind w:left="360"/>
              <w:rPr>
                <w:bCs/>
                <w:sz w:val="20"/>
              </w:rPr>
            </w:pPr>
          </w:p>
        </w:tc>
      </w:tr>
      <w:tr w:rsidR="005B2004" w:rsidRPr="001B50D6" w:rsidTr="0055550D">
        <w:trPr>
          <w:cantSplit/>
          <w:trHeight w:val="397"/>
        </w:trPr>
        <w:tc>
          <w:tcPr>
            <w:tcW w:w="10343" w:type="dxa"/>
            <w:gridSpan w:val="2"/>
            <w:shd w:val="clear" w:color="auto" w:fill="767171"/>
            <w:vAlign w:val="center"/>
          </w:tcPr>
          <w:p w:rsidR="005B2004" w:rsidRPr="001B50D6" w:rsidRDefault="005B2004" w:rsidP="005B2004">
            <w:pPr>
              <w:pStyle w:val="Textoindependiente3"/>
              <w:numPr>
                <w:ilvl w:val="0"/>
                <w:numId w:val="5"/>
              </w:numPr>
              <w:rPr>
                <w:b/>
                <w:bCs/>
                <w:i/>
                <w:iCs/>
                <w:color w:val="FFFFFF"/>
                <w:sz w:val="20"/>
              </w:rPr>
            </w:pPr>
            <w:r w:rsidRPr="001B50D6">
              <w:rPr>
                <w:b/>
                <w:bCs/>
                <w:color w:val="FFFFFF"/>
                <w:sz w:val="20"/>
              </w:rPr>
              <w:t>CONDICIONES ADMINISTRATIVAS</w:t>
            </w:r>
          </w:p>
        </w:tc>
      </w:tr>
      <w:tr w:rsidR="004B5A91" w:rsidRPr="002F5BA5" w:rsidTr="00B10A92">
        <w:trPr>
          <w:trHeight w:val="405"/>
        </w:trPr>
        <w:tc>
          <w:tcPr>
            <w:tcW w:w="10343" w:type="dxa"/>
            <w:gridSpan w:val="2"/>
            <w:tcBorders>
              <w:bottom w:val="single" w:sz="4" w:space="0" w:color="auto"/>
            </w:tcBorders>
            <w:shd w:val="clear" w:color="auto" w:fill="D9D9D9" w:themeFill="background1" w:themeFillShade="D9"/>
            <w:vAlign w:val="center"/>
          </w:tcPr>
          <w:p w:rsidR="004B5A91" w:rsidRPr="00002BF8" w:rsidRDefault="004B5A91" w:rsidP="002F5BA5">
            <w:pPr>
              <w:pStyle w:val="Textoindependiente3"/>
              <w:numPr>
                <w:ilvl w:val="0"/>
                <w:numId w:val="19"/>
              </w:numPr>
              <w:rPr>
                <w:b/>
                <w:bCs/>
                <w:sz w:val="20"/>
              </w:rPr>
            </w:pPr>
            <w:r>
              <w:rPr>
                <w:b/>
                <w:bCs/>
                <w:sz w:val="20"/>
              </w:rPr>
              <w:t>FORMALIZACIÓN</w:t>
            </w:r>
          </w:p>
        </w:tc>
      </w:tr>
      <w:tr w:rsidR="004B5A91" w:rsidRPr="00EF5EC3" w:rsidTr="004B5A91">
        <w:trPr>
          <w:trHeight w:val="405"/>
        </w:trPr>
        <w:tc>
          <w:tcPr>
            <w:tcW w:w="10343" w:type="dxa"/>
            <w:gridSpan w:val="2"/>
            <w:tcBorders>
              <w:bottom w:val="single" w:sz="4" w:space="0" w:color="auto"/>
            </w:tcBorders>
            <w:shd w:val="clear" w:color="auto" w:fill="auto"/>
            <w:vAlign w:val="center"/>
          </w:tcPr>
          <w:p w:rsidR="004B5A91" w:rsidRPr="004B5A91" w:rsidRDefault="009214D4" w:rsidP="004B5A91">
            <w:pPr>
              <w:pStyle w:val="Textoindependiente3"/>
              <w:ind w:left="290" w:hanging="290"/>
              <w:rPr>
                <w:bCs/>
                <w:sz w:val="20"/>
              </w:rPr>
            </w:pPr>
            <w:r>
              <w:rPr>
                <w:bCs/>
                <w:sz w:val="20"/>
              </w:rPr>
              <w:lastRenderedPageBreak/>
              <w:t>La contratación se formalizará</w:t>
            </w:r>
            <w:r w:rsidR="004B5A91" w:rsidRPr="00270EB7">
              <w:rPr>
                <w:bCs/>
                <w:sz w:val="20"/>
              </w:rPr>
              <w:t xml:space="preserve"> mediante la suscripción de ORDEN DE COMPRA.</w:t>
            </w:r>
          </w:p>
        </w:tc>
      </w:tr>
      <w:tr w:rsidR="005B2004" w:rsidRPr="002F5BA5" w:rsidTr="00B10A92">
        <w:trPr>
          <w:trHeight w:val="405"/>
        </w:trPr>
        <w:tc>
          <w:tcPr>
            <w:tcW w:w="10343" w:type="dxa"/>
            <w:gridSpan w:val="2"/>
            <w:tcBorders>
              <w:bottom w:val="single" w:sz="4" w:space="0" w:color="auto"/>
            </w:tcBorders>
            <w:shd w:val="clear" w:color="auto" w:fill="D9D9D9" w:themeFill="background1" w:themeFillShade="D9"/>
            <w:vAlign w:val="center"/>
          </w:tcPr>
          <w:p w:rsidR="005B2004" w:rsidRPr="00002BF8" w:rsidRDefault="005B2004" w:rsidP="002F5BA5">
            <w:pPr>
              <w:pStyle w:val="Textoindependiente3"/>
              <w:numPr>
                <w:ilvl w:val="0"/>
                <w:numId w:val="19"/>
              </w:numPr>
              <w:rPr>
                <w:b/>
                <w:bCs/>
                <w:sz w:val="20"/>
              </w:rPr>
            </w:pPr>
            <w:r w:rsidRPr="00002BF8">
              <w:rPr>
                <w:b/>
                <w:bCs/>
                <w:sz w:val="20"/>
              </w:rPr>
              <w:t xml:space="preserve">LUGAR </w:t>
            </w:r>
            <w:r>
              <w:rPr>
                <w:b/>
                <w:bCs/>
                <w:sz w:val="20"/>
              </w:rPr>
              <w:t>D</w:t>
            </w:r>
            <w:r w:rsidR="002F5BA5">
              <w:rPr>
                <w:b/>
                <w:bCs/>
                <w:sz w:val="20"/>
              </w:rPr>
              <w:t>E ENTREGA</w:t>
            </w:r>
          </w:p>
        </w:tc>
      </w:tr>
      <w:tr w:rsidR="005B2004" w:rsidRPr="00EF5EC3" w:rsidTr="00E42895">
        <w:trPr>
          <w:trHeight w:val="543"/>
        </w:trPr>
        <w:tc>
          <w:tcPr>
            <w:tcW w:w="10343" w:type="dxa"/>
            <w:gridSpan w:val="2"/>
            <w:tcBorders>
              <w:bottom w:val="single" w:sz="4" w:space="0" w:color="auto"/>
            </w:tcBorders>
            <w:vAlign w:val="center"/>
          </w:tcPr>
          <w:p w:rsidR="005B2004" w:rsidRPr="00E42895" w:rsidRDefault="00A30A70" w:rsidP="005B2004">
            <w:pPr>
              <w:pStyle w:val="Textoindependiente3"/>
              <w:rPr>
                <w:bCs/>
                <w:sz w:val="20"/>
              </w:rPr>
            </w:pPr>
            <w:r>
              <w:rPr>
                <w:bCs/>
              </w:rPr>
              <w:t>El proveedor (a) hará la entrega a través de una nota de Entrega o Nota de Remisión en ACTIVOS FIJOS (Av. Sánchez Lima N° 2482 Zona Sopocachi en horarios establecidos por la entidad).</w:t>
            </w:r>
          </w:p>
        </w:tc>
      </w:tr>
      <w:tr w:rsidR="005B2004" w:rsidRPr="001B50D6" w:rsidTr="0055550D">
        <w:trPr>
          <w:cantSplit/>
          <w:trHeight w:val="397"/>
        </w:trPr>
        <w:tc>
          <w:tcPr>
            <w:tcW w:w="10343" w:type="dxa"/>
            <w:gridSpan w:val="2"/>
            <w:shd w:val="clear" w:color="auto" w:fill="D9D9D9" w:themeFill="background1" w:themeFillShade="D9"/>
            <w:vAlign w:val="center"/>
          </w:tcPr>
          <w:p w:rsidR="005B2004" w:rsidRPr="001B50D6" w:rsidRDefault="005B2004" w:rsidP="00926687">
            <w:pPr>
              <w:pStyle w:val="Textoindependiente3"/>
              <w:numPr>
                <w:ilvl w:val="0"/>
                <w:numId w:val="19"/>
              </w:numPr>
              <w:rPr>
                <w:b/>
                <w:bCs/>
                <w:sz w:val="20"/>
              </w:rPr>
            </w:pPr>
            <w:r w:rsidRPr="00B10A92">
              <w:rPr>
                <w:b/>
                <w:bCs/>
                <w:sz w:val="20"/>
                <w:highlight w:val="lightGray"/>
              </w:rPr>
              <w:t>PLAZO</w:t>
            </w:r>
            <w:r>
              <w:rPr>
                <w:b/>
                <w:bCs/>
                <w:sz w:val="20"/>
              </w:rPr>
              <w:t xml:space="preserve"> </w:t>
            </w:r>
            <w:r w:rsidR="00926687">
              <w:rPr>
                <w:b/>
                <w:bCs/>
                <w:sz w:val="20"/>
              </w:rPr>
              <w:t>DE ENTREGA</w:t>
            </w:r>
          </w:p>
        </w:tc>
      </w:tr>
      <w:tr w:rsidR="00D03FAD" w:rsidRPr="00EF5EC3" w:rsidTr="0055550D">
        <w:trPr>
          <w:trHeight w:val="397"/>
        </w:trPr>
        <w:tc>
          <w:tcPr>
            <w:tcW w:w="10343" w:type="dxa"/>
            <w:gridSpan w:val="2"/>
            <w:shd w:val="clear" w:color="auto" w:fill="auto"/>
            <w:vAlign w:val="center"/>
          </w:tcPr>
          <w:p w:rsidR="00D03FAD" w:rsidRPr="00736756" w:rsidRDefault="00D03FAD" w:rsidP="00D03FAD">
            <w:pPr>
              <w:pStyle w:val="Textoindependiente3"/>
              <w:rPr>
                <w:bCs/>
                <w:iCs/>
                <w:sz w:val="20"/>
              </w:rPr>
            </w:pPr>
            <w:r w:rsidRPr="00736756">
              <w:rPr>
                <w:bCs/>
                <w:iCs/>
                <w:sz w:val="20"/>
              </w:rPr>
              <w:t xml:space="preserve">Hasta </w:t>
            </w:r>
            <w:r>
              <w:rPr>
                <w:bCs/>
                <w:iCs/>
                <w:sz w:val="20"/>
              </w:rPr>
              <w:t>10</w:t>
            </w:r>
            <w:r w:rsidRPr="00736756">
              <w:rPr>
                <w:bCs/>
                <w:iCs/>
                <w:sz w:val="20"/>
              </w:rPr>
              <w:t xml:space="preserve"> días calendario, computable a partir del día siguiente hábil de la suscripción de </w:t>
            </w:r>
            <w:r>
              <w:rPr>
                <w:bCs/>
                <w:iCs/>
                <w:sz w:val="20"/>
              </w:rPr>
              <w:t>la ORDEN DE COMPRA</w:t>
            </w:r>
            <w:r w:rsidRPr="00736756">
              <w:rPr>
                <w:bCs/>
                <w:iCs/>
                <w:sz w:val="20"/>
              </w:rPr>
              <w:t>.</w:t>
            </w:r>
          </w:p>
        </w:tc>
      </w:tr>
      <w:tr w:rsidR="00D03FAD" w:rsidRPr="00531738" w:rsidTr="00D03FAD">
        <w:trPr>
          <w:trHeight w:val="397"/>
        </w:trPr>
        <w:tc>
          <w:tcPr>
            <w:tcW w:w="10343" w:type="dxa"/>
            <w:gridSpan w:val="2"/>
            <w:shd w:val="clear" w:color="auto" w:fill="D9D9D9" w:themeFill="background1" w:themeFillShade="D9"/>
            <w:vAlign w:val="center"/>
          </w:tcPr>
          <w:p w:rsidR="00D03FAD" w:rsidRPr="00140600" w:rsidRDefault="00D03FAD" w:rsidP="00D03FAD">
            <w:pPr>
              <w:pStyle w:val="Textoindependiente3"/>
              <w:ind w:left="356"/>
              <w:rPr>
                <w:bCs/>
                <w:sz w:val="20"/>
                <w:highlight w:val="green"/>
              </w:rPr>
            </w:pPr>
            <w:r>
              <w:rPr>
                <w:b/>
                <w:bCs/>
                <w:sz w:val="20"/>
              </w:rPr>
              <w:t xml:space="preserve">C. </w:t>
            </w:r>
            <w:r w:rsidR="00042625">
              <w:rPr>
                <w:b/>
                <w:bCs/>
                <w:sz w:val="20"/>
              </w:rPr>
              <w:t xml:space="preserve">  </w:t>
            </w:r>
            <w:r w:rsidRPr="001B50D6">
              <w:rPr>
                <w:b/>
                <w:bCs/>
                <w:sz w:val="20"/>
              </w:rPr>
              <w:t>GARANTÍAS</w:t>
            </w:r>
          </w:p>
        </w:tc>
      </w:tr>
      <w:tr w:rsidR="00D03FAD" w:rsidRPr="00740A05" w:rsidTr="0055550D">
        <w:trPr>
          <w:trHeight w:val="397"/>
        </w:trPr>
        <w:tc>
          <w:tcPr>
            <w:tcW w:w="10343" w:type="dxa"/>
            <w:gridSpan w:val="2"/>
            <w:shd w:val="clear" w:color="auto" w:fill="auto"/>
            <w:vAlign w:val="center"/>
          </w:tcPr>
          <w:p w:rsidR="00D03FAD" w:rsidRPr="00D03FAD" w:rsidRDefault="00D03FAD" w:rsidP="00A30A70">
            <w:pPr>
              <w:pStyle w:val="Textoindependiente3"/>
              <w:rPr>
                <w:b/>
                <w:bCs/>
                <w:iCs/>
                <w:sz w:val="20"/>
              </w:rPr>
            </w:pPr>
            <w:r w:rsidRPr="001B50D6">
              <w:rPr>
                <w:b/>
                <w:bCs/>
                <w:iCs/>
                <w:sz w:val="20"/>
              </w:rPr>
              <w:t xml:space="preserve">Garantía del Proveedor: </w:t>
            </w:r>
            <w:r>
              <w:rPr>
                <w:bCs/>
                <w:iCs/>
                <w:sz w:val="20"/>
              </w:rPr>
              <w:t xml:space="preserve">Dos años </w:t>
            </w:r>
            <w:r w:rsidRPr="00270EB7">
              <w:rPr>
                <w:sz w:val="20"/>
              </w:rPr>
              <w:t>con vigencia computable a partir de l</w:t>
            </w:r>
            <w:r>
              <w:rPr>
                <w:sz w:val="20"/>
              </w:rPr>
              <w:t xml:space="preserve">a fecha de recepción del </w:t>
            </w:r>
            <w:r w:rsidR="00740A05">
              <w:rPr>
                <w:sz w:val="20"/>
              </w:rPr>
              <w:t>bien</w:t>
            </w:r>
            <w:r>
              <w:rPr>
                <w:sz w:val="20"/>
              </w:rPr>
              <w:t>.</w:t>
            </w:r>
            <w:r w:rsidR="00740A05">
              <w:rPr>
                <w:sz w:val="20"/>
              </w:rPr>
              <w:t xml:space="preserve"> </w:t>
            </w:r>
            <w:r w:rsidR="00740A05" w:rsidRPr="00270EB7">
              <w:rPr>
                <w:sz w:val="20"/>
              </w:rPr>
              <w:t>El proveedor deberá en</w:t>
            </w:r>
            <w:r w:rsidR="00740A05">
              <w:rPr>
                <w:sz w:val="20"/>
              </w:rPr>
              <w:t>tregar un documento de respaldo.</w:t>
            </w:r>
          </w:p>
        </w:tc>
      </w:tr>
      <w:tr w:rsidR="00D03FAD" w:rsidRPr="00D03FAD" w:rsidTr="007C737A">
        <w:trPr>
          <w:trHeight w:val="397"/>
        </w:trPr>
        <w:tc>
          <w:tcPr>
            <w:tcW w:w="10343" w:type="dxa"/>
            <w:gridSpan w:val="2"/>
            <w:shd w:val="clear" w:color="auto" w:fill="D9D9D9" w:themeFill="background1" w:themeFillShade="D9"/>
            <w:vAlign w:val="center"/>
          </w:tcPr>
          <w:p w:rsidR="00D03FAD" w:rsidRPr="007C737A" w:rsidRDefault="00D03FAD" w:rsidP="00D03FAD">
            <w:pPr>
              <w:pStyle w:val="Textoindependiente3"/>
              <w:numPr>
                <w:ilvl w:val="0"/>
                <w:numId w:val="23"/>
              </w:numPr>
              <w:rPr>
                <w:b/>
                <w:bCs/>
                <w:sz w:val="20"/>
                <w:highlight w:val="lightGray"/>
              </w:rPr>
            </w:pPr>
            <w:r w:rsidRPr="007C737A">
              <w:rPr>
                <w:b/>
                <w:bCs/>
                <w:sz w:val="20"/>
                <w:highlight w:val="lightGray"/>
              </w:rPr>
              <w:t>INCUMPLIMIENTO</w:t>
            </w:r>
          </w:p>
        </w:tc>
      </w:tr>
      <w:tr w:rsidR="00D03FAD" w:rsidRPr="00EF5EC3" w:rsidTr="0055550D">
        <w:trPr>
          <w:trHeight w:val="397"/>
        </w:trPr>
        <w:tc>
          <w:tcPr>
            <w:tcW w:w="10343" w:type="dxa"/>
            <w:gridSpan w:val="2"/>
            <w:shd w:val="clear" w:color="auto" w:fill="auto"/>
            <w:vAlign w:val="center"/>
          </w:tcPr>
          <w:p w:rsidR="00D03FAD" w:rsidRPr="00754236" w:rsidRDefault="00D03FAD" w:rsidP="00D03FAD">
            <w:pPr>
              <w:pStyle w:val="Textoindependiente3"/>
              <w:rPr>
                <w:bCs/>
                <w:iCs/>
                <w:sz w:val="20"/>
                <w:lang w:val="es-BO"/>
              </w:rPr>
            </w:pPr>
            <w:r w:rsidRPr="00754236">
              <w:rPr>
                <w:bCs/>
                <w:iCs/>
                <w:sz w:val="20"/>
                <w:lang w:val="es-BO"/>
              </w:rPr>
              <w:t xml:space="preserve">En caso de incumplimiento en el plazo de entrega se dejará sin efecto la Orden de </w:t>
            </w:r>
            <w:r>
              <w:rPr>
                <w:bCs/>
                <w:iCs/>
                <w:sz w:val="20"/>
                <w:lang w:val="es-BO"/>
              </w:rPr>
              <w:t>C</w:t>
            </w:r>
            <w:r w:rsidRPr="00754236">
              <w:rPr>
                <w:bCs/>
                <w:iCs/>
                <w:sz w:val="20"/>
                <w:lang w:val="es-BO"/>
              </w:rPr>
              <w:t>o</w:t>
            </w:r>
            <w:r>
              <w:rPr>
                <w:bCs/>
                <w:iCs/>
                <w:sz w:val="20"/>
                <w:lang w:val="es-BO"/>
              </w:rPr>
              <w:t>mpra</w:t>
            </w:r>
            <w:r w:rsidRPr="00754236">
              <w:rPr>
                <w:bCs/>
                <w:iCs/>
                <w:sz w:val="20"/>
                <w:lang w:val="es-BO"/>
              </w:rPr>
              <w:t xml:space="preserve"> y si el monto es mayor a Bs20.000</w:t>
            </w:r>
            <w:proofErr w:type="gramStart"/>
            <w:r w:rsidRPr="00754236">
              <w:rPr>
                <w:bCs/>
                <w:iCs/>
                <w:sz w:val="20"/>
                <w:lang w:val="es-BO"/>
              </w:rPr>
              <w:t>,00</w:t>
            </w:r>
            <w:proofErr w:type="gramEnd"/>
            <w:r w:rsidRPr="00754236">
              <w:rPr>
                <w:bCs/>
                <w:iCs/>
                <w:sz w:val="20"/>
                <w:lang w:val="es-BO"/>
              </w:rPr>
              <w:t xml:space="preserve"> se registrará el incumplimiento en el SICOES. </w:t>
            </w:r>
          </w:p>
          <w:p w:rsidR="00D03FAD" w:rsidRPr="00754236" w:rsidRDefault="00D03FAD" w:rsidP="00D03FAD">
            <w:pPr>
              <w:pStyle w:val="Textoindependiente3"/>
              <w:rPr>
                <w:bCs/>
                <w:iCs/>
                <w:sz w:val="20"/>
                <w:lang w:val="es-BO"/>
              </w:rPr>
            </w:pPr>
          </w:p>
          <w:p w:rsidR="00D03FAD" w:rsidRDefault="00D03FAD" w:rsidP="00D03FAD">
            <w:pPr>
              <w:pStyle w:val="Textoindependiente3"/>
              <w:rPr>
                <w:bCs/>
                <w:iCs/>
                <w:sz w:val="20"/>
              </w:rPr>
            </w:pPr>
            <w:r w:rsidRPr="00754236">
              <w:rPr>
                <w:bCs/>
                <w:iCs/>
                <w:sz w:val="20"/>
                <w:lang w:val="es-BO"/>
              </w:rPr>
              <w:t xml:space="preserve">Para tal efecto, una vez emitido el Informe de Disconformidad la Unidad Solicitante deberá emitir un Informe Técnico al Responsable Proceso de Contratación, el mismo que dejará sin efecto la Orden de </w:t>
            </w:r>
            <w:r>
              <w:rPr>
                <w:bCs/>
                <w:iCs/>
                <w:sz w:val="20"/>
                <w:lang w:val="es-BO"/>
              </w:rPr>
              <w:t>Compra.</w:t>
            </w:r>
          </w:p>
        </w:tc>
      </w:tr>
      <w:tr w:rsidR="00D03FAD" w:rsidRPr="00EF5EC3" w:rsidTr="0055550D">
        <w:trPr>
          <w:cantSplit/>
          <w:trHeight w:val="397"/>
        </w:trPr>
        <w:tc>
          <w:tcPr>
            <w:tcW w:w="10343" w:type="dxa"/>
            <w:gridSpan w:val="2"/>
            <w:shd w:val="clear" w:color="auto" w:fill="D9D9D9" w:themeFill="background1" w:themeFillShade="D9"/>
            <w:vAlign w:val="center"/>
          </w:tcPr>
          <w:p w:rsidR="00D03FAD" w:rsidRPr="001B50D6" w:rsidRDefault="00D03FAD" w:rsidP="00D03FAD">
            <w:pPr>
              <w:pStyle w:val="Textoindependiente3"/>
              <w:numPr>
                <w:ilvl w:val="0"/>
                <w:numId w:val="23"/>
              </w:numPr>
              <w:rPr>
                <w:b/>
                <w:bCs/>
                <w:sz w:val="20"/>
              </w:rPr>
            </w:pPr>
            <w:r w:rsidRPr="001B50D6">
              <w:rPr>
                <w:b/>
                <w:bCs/>
                <w:sz w:val="20"/>
              </w:rPr>
              <w:t>RESPONSABLE O COMISIÓN DE RECEPCIÓN</w:t>
            </w:r>
          </w:p>
        </w:tc>
      </w:tr>
      <w:tr w:rsidR="00D03FAD" w:rsidRPr="00EF5EC3" w:rsidTr="0055550D">
        <w:trPr>
          <w:cantSplit/>
          <w:trHeight w:val="397"/>
        </w:trPr>
        <w:tc>
          <w:tcPr>
            <w:tcW w:w="10343" w:type="dxa"/>
            <w:gridSpan w:val="2"/>
            <w:shd w:val="clear" w:color="auto" w:fill="auto"/>
            <w:vAlign w:val="center"/>
          </w:tcPr>
          <w:p w:rsidR="00D03FAD" w:rsidRPr="001B50D6" w:rsidRDefault="00D03FAD" w:rsidP="00D03FAD">
            <w:pPr>
              <w:pStyle w:val="Textoindependiente3"/>
              <w:rPr>
                <w:bCs/>
                <w:sz w:val="20"/>
                <w:lang w:val="es-ES_tradnl"/>
              </w:rPr>
            </w:pPr>
            <w:r w:rsidRPr="001B50D6">
              <w:rPr>
                <w:bCs/>
                <w:sz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rsidR="00D03FAD" w:rsidRPr="001B50D6" w:rsidRDefault="00D03FAD" w:rsidP="00D03FAD">
            <w:pPr>
              <w:pStyle w:val="Textoindependiente3"/>
              <w:rPr>
                <w:bCs/>
                <w:sz w:val="20"/>
                <w:lang w:val="es-ES_tradnl"/>
              </w:rPr>
            </w:pPr>
          </w:p>
          <w:p w:rsidR="00D03FAD" w:rsidRPr="001B50D6" w:rsidRDefault="00D03FAD" w:rsidP="00D03FAD">
            <w:pPr>
              <w:pStyle w:val="Textoindependiente3"/>
              <w:numPr>
                <w:ilvl w:val="0"/>
                <w:numId w:val="6"/>
              </w:numPr>
              <w:rPr>
                <w:bCs/>
                <w:sz w:val="20"/>
              </w:rPr>
            </w:pPr>
            <w:r w:rsidRPr="001B50D6">
              <w:rPr>
                <w:bCs/>
                <w:sz w:val="20"/>
              </w:rPr>
              <w:t>Efectuar la recepción del bien o bienes y dar su conformidad verificando el cumplimiento de las especificaciones técnicas.</w:t>
            </w:r>
          </w:p>
          <w:p w:rsidR="00D03FAD" w:rsidRPr="00DC0ADE" w:rsidRDefault="00D03FAD" w:rsidP="00D03FAD">
            <w:pPr>
              <w:pStyle w:val="Prrafodelista"/>
              <w:numPr>
                <w:ilvl w:val="0"/>
                <w:numId w:val="6"/>
              </w:numPr>
              <w:rPr>
                <w:rFonts w:ascii="Arial" w:hAnsi="Arial" w:cs="Arial"/>
                <w:bCs/>
                <w:lang w:eastAsia="es-ES"/>
              </w:rPr>
            </w:pPr>
            <w:r w:rsidRPr="00DC0ADE">
              <w:rPr>
                <w:rFonts w:ascii="Arial" w:hAnsi="Arial" w:cs="Arial"/>
                <w:bCs/>
                <w:lang w:eastAsia="es-ES"/>
              </w:rPr>
              <w:t xml:space="preserve">Emitir el informe de conformidad, cuando corresponda. </w:t>
            </w:r>
          </w:p>
          <w:p w:rsidR="00D03FAD" w:rsidRPr="001B50D6" w:rsidRDefault="00D03FAD" w:rsidP="00D03FAD">
            <w:pPr>
              <w:pStyle w:val="Textoindependiente3"/>
              <w:numPr>
                <w:ilvl w:val="0"/>
                <w:numId w:val="6"/>
              </w:numPr>
              <w:rPr>
                <w:bCs/>
                <w:sz w:val="20"/>
              </w:rPr>
            </w:pPr>
            <w:r w:rsidRPr="001B50D6">
              <w:rPr>
                <w:bCs/>
                <w:sz w:val="20"/>
              </w:rPr>
              <w:t>Emitir el informe de disconformidad, cuando corresponda.</w:t>
            </w:r>
          </w:p>
          <w:p w:rsidR="00D03FAD" w:rsidRPr="001B50D6" w:rsidRDefault="00D03FAD" w:rsidP="00D03FAD">
            <w:pPr>
              <w:pStyle w:val="Textoindependiente3"/>
              <w:rPr>
                <w:b/>
                <w:bCs/>
                <w:sz w:val="20"/>
              </w:rPr>
            </w:pPr>
          </w:p>
        </w:tc>
      </w:tr>
      <w:tr w:rsidR="00D03FAD" w:rsidRPr="001B50D6" w:rsidTr="0055550D">
        <w:trPr>
          <w:cantSplit/>
          <w:trHeight w:val="397"/>
        </w:trPr>
        <w:tc>
          <w:tcPr>
            <w:tcW w:w="10343" w:type="dxa"/>
            <w:gridSpan w:val="2"/>
            <w:shd w:val="clear" w:color="auto" w:fill="D9D9D9" w:themeFill="background1" w:themeFillShade="D9"/>
            <w:vAlign w:val="center"/>
          </w:tcPr>
          <w:p w:rsidR="00D03FAD" w:rsidRPr="001B50D6" w:rsidRDefault="00D03FAD" w:rsidP="00D03FAD">
            <w:pPr>
              <w:pStyle w:val="Textoindependiente3"/>
              <w:numPr>
                <w:ilvl w:val="0"/>
                <w:numId w:val="23"/>
              </w:numPr>
              <w:rPr>
                <w:b/>
                <w:bCs/>
                <w:sz w:val="20"/>
              </w:rPr>
            </w:pPr>
            <w:r w:rsidRPr="001B50D6">
              <w:rPr>
                <w:b/>
                <w:bCs/>
                <w:sz w:val="20"/>
              </w:rPr>
              <w:t>FORMA DE PAGO</w:t>
            </w:r>
          </w:p>
        </w:tc>
      </w:tr>
      <w:tr w:rsidR="00D03FAD" w:rsidRPr="00EF5EC3" w:rsidTr="0055550D">
        <w:trPr>
          <w:cantSplit/>
          <w:trHeight w:val="533"/>
        </w:trPr>
        <w:tc>
          <w:tcPr>
            <w:tcW w:w="10343" w:type="dxa"/>
            <w:gridSpan w:val="2"/>
            <w:vAlign w:val="center"/>
          </w:tcPr>
          <w:p w:rsidR="00D03FAD" w:rsidRPr="001B50D6" w:rsidRDefault="00D03FAD" w:rsidP="00D03FAD">
            <w:pPr>
              <w:pStyle w:val="Textoindependiente3"/>
              <w:ind w:left="28"/>
              <w:rPr>
                <w:iCs/>
                <w:sz w:val="20"/>
              </w:rPr>
            </w:pPr>
            <w:r w:rsidRPr="001B50D6">
              <w:rPr>
                <w:sz w:val="20"/>
                <w:lang w:val="es-ES_tradnl"/>
              </w:rPr>
              <w:t xml:space="preserve">El pago se realizará de forma única vía SIGEP, </w:t>
            </w:r>
            <w:r w:rsidRPr="001B50D6">
              <w:rPr>
                <w:iCs/>
                <w:sz w:val="20"/>
              </w:rPr>
              <w:t>previa presentación de Informe de Conformidad (emitido por el respon</w:t>
            </w:r>
            <w:r>
              <w:rPr>
                <w:iCs/>
                <w:sz w:val="20"/>
              </w:rPr>
              <w:t xml:space="preserve">sable o comisión de recepción) </w:t>
            </w:r>
            <w:r w:rsidRPr="001B50D6">
              <w:rPr>
                <w:iCs/>
                <w:sz w:val="20"/>
              </w:rPr>
              <w:t>y remisión de factura.</w:t>
            </w:r>
          </w:p>
        </w:tc>
      </w:tr>
    </w:tbl>
    <w:p w:rsidR="00E52194" w:rsidRPr="001B50D6" w:rsidRDefault="00E52194">
      <w:pPr>
        <w:spacing w:before="14" w:line="200" w:lineRule="exact"/>
        <w:rPr>
          <w:rFonts w:ascii="Arial" w:hAnsi="Arial" w:cs="Arial"/>
          <w:lang w:val="es-BO"/>
        </w:rPr>
      </w:pPr>
    </w:p>
    <w:p w:rsidR="00002BF8" w:rsidRDefault="00002BF8" w:rsidP="0055550D">
      <w:pPr>
        <w:spacing w:before="14" w:line="200" w:lineRule="exact"/>
        <w:jc w:val="center"/>
        <w:rPr>
          <w:rFonts w:ascii="Arial" w:hAnsi="Arial" w:cs="Arial"/>
          <w:b/>
          <w:u w:val="single"/>
          <w:lang w:val="es-BO"/>
        </w:rPr>
      </w:pPr>
    </w:p>
    <w:p w:rsidR="00002BF8" w:rsidRDefault="00002BF8" w:rsidP="0055550D">
      <w:pPr>
        <w:spacing w:before="14" w:line="200" w:lineRule="exact"/>
        <w:jc w:val="center"/>
        <w:rPr>
          <w:rFonts w:ascii="Arial" w:hAnsi="Arial" w:cs="Arial"/>
          <w:b/>
          <w:u w:val="single"/>
          <w:lang w:val="es-BO"/>
        </w:rPr>
      </w:pPr>
    </w:p>
    <w:p w:rsidR="00FB56AA" w:rsidRDefault="00FB56AA" w:rsidP="00BF6871">
      <w:pPr>
        <w:spacing w:before="14" w:line="200" w:lineRule="exact"/>
        <w:rPr>
          <w:rFonts w:ascii="Arial" w:hAnsi="Arial" w:cs="Arial"/>
          <w:b/>
          <w:u w:val="single"/>
          <w:lang w:val="es-BO"/>
        </w:rPr>
      </w:pPr>
    </w:p>
    <w:p w:rsidR="00002BF8" w:rsidRDefault="00002BF8" w:rsidP="0055550D">
      <w:pPr>
        <w:spacing w:before="14" w:line="200" w:lineRule="exact"/>
        <w:jc w:val="center"/>
        <w:rPr>
          <w:rFonts w:ascii="Arial" w:hAnsi="Arial" w:cs="Arial"/>
          <w:b/>
          <w:u w:val="single"/>
          <w:lang w:val="es-BO"/>
        </w:rPr>
      </w:pPr>
    </w:p>
    <w:sectPr w:rsidR="00002BF8" w:rsidSect="00A9556E">
      <w:headerReference w:type="default" r:id="rId8"/>
      <w:footerReference w:type="default" r:id="rId9"/>
      <w:pgSz w:w="12240" w:h="15840"/>
      <w:pgMar w:top="1843"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7C9" w:rsidRDefault="005C27C9" w:rsidP="00892432">
      <w:r>
        <w:separator/>
      </w:r>
    </w:p>
  </w:endnote>
  <w:endnote w:type="continuationSeparator" w:id="0">
    <w:p w:rsidR="005C27C9" w:rsidRDefault="005C27C9"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317" w:rsidRDefault="00B07317" w:rsidP="00B07317">
    <w:pPr>
      <w:pStyle w:val="Piedepgina"/>
      <w:pBdr>
        <w:bottom w:val="single" w:sz="6" w:space="1" w:color="auto"/>
      </w:pBdr>
      <w:rPr>
        <w:rFonts w:ascii="Arial" w:hAnsi="Arial" w:cs="Arial"/>
        <w:sz w:val="18"/>
        <w:lang w:val="pt-BR"/>
      </w:rPr>
    </w:pPr>
  </w:p>
  <w:p w:rsidR="00B07317" w:rsidRDefault="00B07317" w:rsidP="00B07317">
    <w:pPr>
      <w:pStyle w:val="Piedepgina"/>
      <w:rPr>
        <w:rFonts w:ascii="Arial" w:hAnsi="Arial" w:cs="Arial"/>
        <w:sz w:val="18"/>
        <w:lang w:val="pt-BR"/>
      </w:rPr>
    </w:pPr>
  </w:p>
  <w:p w:rsidR="00B07317" w:rsidRPr="00B07317" w:rsidRDefault="00B07317" w:rsidP="00B07317">
    <w:pPr>
      <w:pStyle w:val="Piedepgina"/>
      <w:jc w:val="center"/>
      <w:rPr>
        <w:rFonts w:ascii="Arial" w:hAnsi="Arial" w:cs="Arial"/>
        <w:sz w:val="18"/>
        <w:lang w:val="es-BO"/>
      </w:rPr>
    </w:pPr>
    <w:proofErr w:type="spellStart"/>
    <w:r w:rsidRPr="00887596">
      <w:rPr>
        <w:rFonts w:ascii="Arial" w:hAnsi="Arial" w:cs="Arial"/>
        <w:sz w:val="18"/>
        <w:lang w:val="pt-BR"/>
      </w:rPr>
      <w:t>Sopocachi</w:t>
    </w:r>
    <w:proofErr w:type="spellEnd"/>
    <w:r w:rsidRPr="00887596">
      <w:rPr>
        <w:rFonts w:ascii="Arial" w:hAnsi="Arial" w:cs="Arial"/>
        <w:sz w:val="18"/>
        <w:lang w:val="pt-BR"/>
      </w:rPr>
      <w:t xml:space="preserve">, avenida Sánchez Lima N° 2482. </w:t>
    </w:r>
    <w:r w:rsidRPr="00B07317">
      <w:rPr>
        <w:rFonts w:ascii="Arial" w:hAnsi="Arial" w:cs="Arial"/>
        <w:sz w:val="18"/>
        <w:lang w:val="es-BO"/>
      </w:rPr>
      <w:t>Teléfonos: 2424221 • 2410545 • 2422338. Fax: 2416710</w:t>
    </w:r>
  </w:p>
  <w:p w:rsidR="00B07317" w:rsidRPr="00EF5EC3" w:rsidRDefault="00B07317" w:rsidP="00B07317">
    <w:pPr>
      <w:pStyle w:val="Piedepgina"/>
      <w:jc w:val="center"/>
      <w:rPr>
        <w:rFonts w:ascii="Arial" w:hAnsi="Arial" w:cs="Arial"/>
        <w:sz w:val="18"/>
        <w:lang w:val="es-BO"/>
      </w:rPr>
    </w:pPr>
    <w:r w:rsidRPr="00EF5EC3">
      <w:rPr>
        <w:rFonts w:ascii="Arial" w:hAnsi="Arial" w:cs="Arial"/>
        <w:sz w:val="18"/>
        <w:lang w:val="es-BO"/>
      </w:rPr>
      <w:t xml:space="preserve">Sitio Web: </w:t>
    </w:r>
    <w:hyperlink r:id="rId1" w:history="1">
      <w:r w:rsidRPr="00EF5EC3">
        <w:rPr>
          <w:rStyle w:val="Hipervnculo"/>
          <w:rFonts w:ascii="Arial" w:hAnsi="Arial" w:cs="Arial"/>
          <w:sz w:val="18"/>
          <w:lang w:val="es-BO"/>
        </w:rPr>
        <w:t>www.oep.org.bo</w:t>
      </w:r>
    </w:hyperlink>
  </w:p>
  <w:p w:rsidR="00B07317" w:rsidRPr="00EF5EC3" w:rsidRDefault="00B07317">
    <w:pPr>
      <w:pStyle w:val="Piedepgina"/>
      <w:rPr>
        <w:lang w:val="es-B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7C9" w:rsidRDefault="005C27C9" w:rsidP="00892432">
      <w:r>
        <w:separator/>
      </w:r>
    </w:p>
  </w:footnote>
  <w:footnote w:type="continuationSeparator" w:id="0">
    <w:p w:rsidR="005C27C9" w:rsidRDefault="005C27C9"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DB" w:rsidRPr="00197DAA" w:rsidRDefault="003A33DB" w:rsidP="003A33DB">
    <w:pPr>
      <w:pStyle w:val="Encabezado"/>
      <w:jc w:val="center"/>
      <w:rPr>
        <w:rFonts w:ascii="Monotype Corsiva" w:hAnsi="Monotype Corsiva"/>
        <w:sz w:val="32"/>
      </w:rPr>
    </w:pPr>
    <w:r w:rsidRPr="00F54FE1">
      <w:rPr>
        <w:noProof/>
        <w:lang w:val="es-BO" w:eastAsia="es-BO"/>
      </w:rPr>
      <w:drawing>
        <wp:inline distT="0" distB="0" distL="0" distR="0" wp14:anchorId="2D17D35F" wp14:editId="48323B16">
          <wp:extent cx="2323465" cy="742315"/>
          <wp:effectExtent l="0" t="0" r="63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3465" cy="742315"/>
                  </a:xfrm>
                  <a:prstGeom prst="rect">
                    <a:avLst/>
                  </a:prstGeom>
                  <a:noFill/>
                  <a:ln>
                    <a:noFill/>
                  </a:ln>
                </pic:spPr>
              </pic:pic>
            </a:graphicData>
          </a:graphic>
        </wp:inline>
      </w:drawing>
    </w:r>
  </w:p>
  <w:p w:rsidR="003A33DB" w:rsidRDefault="003A33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3735659"/>
    <w:multiLevelType w:val="hybridMultilevel"/>
    <w:tmpl w:val="1D3E3AC4"/>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5072B6A"/>
    <w:multiLevelType w:val="hybridMultilevel"/>
    <w:tmpl w:val="79ECED4A"/>
    <w:lvl w:ilvl="0" w:tplc="A448CF2C">
      <w:start w:val="4"/>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677597F"/>
    <w:multiLevelType w:val="hybridMultilevel"/>
    <w:tmpl w:val="2184083C"/>
    <w:lvl w:ilvl="0" w:tplc="4EDE0762">
      <w:start w:val="1"/>
      <w:numFmt w:val="upperRoman"/>
      <w:lvlText w:val="%1."/>
      <w:lvlJc w:val="left"/>
      <w:pPr>
        <w:ind w:left="1080" w:hanging="720"/>
      </w:pPr>
      <w:rPr>
        <w:rFonts w:hint="default"/>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8F9204B"/>
    <w:multiLevelType w:val="hybridMultilevel"/>
    <w:tmpl w:val="EF82050E"/>
    <w:lvl w:ilvl="0" w:tplc="2870D970">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1">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59641656"/>
    <w:multiLevelType w:val="hybridMultilevel"/>
    <w:tmpl w:val="832A582E"/>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17">
    <w:nsid w:val="727D04CD"/>
    <w:multiLevelType w:val="hybridMultilevel"/>
    <w:tmpl w:val="E0FA6E0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19">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776E76A0"/>
    <w:multiLevelType w:val="multilevel"/>
    <w:tmpl w:val="2C0ADB0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i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1">
    <w:nsid w:val="7B4564ED"/>
    <w:multiLevelType w:val="hybridMultilevel"/>
    <w:tmpl w:val="1D3E3AC4"/>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7EA96EC7"/>
    <w:multiLevelType w:val="hybridMultilevel"/>
    <w:tmpl w:val="A7B0BA8C"/>
    <w:lvl w:ilvl="0" w:tplc="2870D970">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0"/>
  </w:num>
  <w:num w:numId="2">
    <w:abstractNumId w:val="3"/>
  </w:num>
  <w:num w:numId="3">
    <w:abstractNumId w:val="11"/>
  </w:num>
  <w:num w:numId="4">
    <w:abstractNumId w:val="8"/>
  </w:num>
  <w:num w:numId="5">
    <w:abstractNumId w:val="6"/>
  </w:num>
  <w:num w:numId="6">
    <w:abstractNumId w:val="1"/>
  </w:num>
  <w:num w:numId="7">
    <w:abstractNumId w:val="16"/>
  </w:num>
  <w:num w:numId="8">
    <w:abstractNumId w:val="7"/>
  </w:num>
  <w:num w:numId="9">
    <w:abstractNumId w:val="15"/>
  </w:num>
  <w:num w:numId="10">
    <w:abstractNumId w:val="0"/>
  </w:num>
  <w:num w:numId="11">
    <w:abstractNumId w:val="4"/>
  </w:num>
  <w:num w:numId="12">
    <w:abstractNumId w:val="18"/>
  </w:num>
  <w:num w:numId="13">
    <w:abstractNumId w:val="19"/>
  </w:num>
  <w:num w:numId="14">
    <w:abstractNumId w:val="14"/>
  </w:num>
  <w:num w:numId="15">
    <w:abstractNumId w:val="9"/>
  </w:num>
  <w:num w:numId="16">
    <w:abstractNumId w:val="12"/>
  </w:num>
  <w:num w:numId="17">
    <w:abstractNumId w:val="20"/>
  </w:num>
  <w:num w:numId="18">
    <w:abstractNumId w:val="17"/>
  </w:num>
  <w:num w:numId="19">
    <w:abstractNumId w:val="22"/>
  </w:num>
  <w:num w:numId="20">
    <w:abstractNumId w:val="2"/>
  </w:num>
  <w:num w:numId="21">
    <w:abstractNumId w:val="21"/>
  </w:num>
  <w:num w:numId="22">
    <w:abstractNumId w:val="1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VE"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VE"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2BF8"/>
    <w:rsid w:val="00024096"/>
    <w:rsid w:val="00042625"/>
    <w:rsid w:val="00042676"/>
    <w:rsid w:val="00053A0F"/>
    <w:rsid w:val="00063883"/>
    <w:rsid w:val="000973DC"/>
    <w:rsid w:val="000A7E2E"/>
    <w:rsid w:val="000D61EB"/>
    <w:rsid w:val="0010585B"/>
    <w:rsid w:val="00110B8F"/>
    <w:rsid w:val="00114CCF"/>
    <w:rsid w:val="00120A17"/>
    <w:rsid w:val="00140600"/>
    <w:rsid w:val="00143711"/>
    <w:rsid w:val="00150F18"/>
    <w:rsid w:val="00155A6F"/>
    <w:rsid w:val="001727E0"/>
    <w:rsid w:val="001B454F"/>
    <w:rsid w:val="001B50D6"/>
    <w:rsid w:val="001D1686"/>
    <w:rsid w:val="001E495E"/>
    <w:rsid w:val="001F072F"/>
    <w:rsid w:val="00237EC3"/>
    <w:rsid w:val="00267B35"/>
    <w:rsid w:val="002B055C"/>
    <w:rsid w:val="002C113E"/>
    <w:rsid w:val="002C305B"/>
    <w:rsid w:val="002F5BA5"/>
    <w:rsid w:val="00307FA2"/>
    <w:rsid w:val="00343596"/>
    <w:rsid w:val="00346BB6"/>
    <w:rsid w:val="00350A5D"/>
    <w:rsid w:val="00363BB8"/>
    <w:rsid w:val="0038432D"/>
    <w:rsid w:val="00390B8A"/>
    <w:rsid w:val="003A33DB"/>
    <w:rsid w:val="003B3D31"/>
    <w:rsid w:val="003B7D25"/>
    <w:rsid w:val="003E1DD1"/>
    <w:rsid w:val="003E31FB"/>
    <w:rsid w:val="00441B87"/>
    <w:rsid w:val="004672B9"/>
    <w:rsid w:val="00485A13"/>
    <w:rsid w:val="004B5A91"/>
    <w:rsid w:val="004E1488"/>
    <w:rsid w:val="004F542F"/>
    <w:rsid w:val="0051679A"/>
    <w:rsid w:val="00531738"/>
    <w:rsid w:val="00543882"/>
    <w:rsid w:val="00551302"/>
    <w:rsid w:val="0055550D"/>
    <w:rsid w:val="005757C6"/>
    <w:rsid w:val="00586EFC"/>
    <w:rsid w:val="005A1C4F"/>
    <w:rsid w:val="005A5D3D"/>
    <w:rsid w:val="005B2004"/>
    <w:rsid w:val="005C27C9"/>
    <w:rsid w:val="005C5DD8"/>
    <w:rsid w:val="005E1E4D"/>
    <w:rsid w:val="005F54F6"/>
    <w:rsid w:val="00607B7E"/>
    <w:rsid w:val="00630C10"/>
    <w:rsid w:val="00632F1D"/>
    <w:rsid w:val="00644569"/>
    <w:rsid w:val="00647A07"/>
    <w:rsid w:val="00665D8D"/>
    <w:rsid w:val="006823C2"/>
    <w:rsid w:val="00685DB5"/>
    <w:rsid w:val="006C2A30"/>
    <w:rsid w:val="006C4B8A"/>
    <w:rsid w:val="006C5960"/>
    <w:rsid w:val="006C6130"/>
    <w:rsid w:val="006C7D0D"/>
    <w:rsid w:val="006D40F3"/>
    <w:rsid w:val="006E05DC"/>
    <w:rsid w:val="0071234B"/>
    <w:rsid w:val="00730A80"/>
    <w:rsid w:val="00732542"/>
    <w:rsid w:val="007366CC"/>
    <w:rsid w:val="00740A05"/>
    <w:rsid w:val="0077329D"/>
    <w:rsid w:val="00776B95"/>
    <w:rsid w:val="007922E6"/>
    <w:rsid w:val="007932F5"/>
    <w:rsid w:val="00796953"/>
    <w:rsid w:val="007B4E9B"/>
    <w:rsid w:val="007C1C50"/>
    <w:rsid w:val="007C737A"/>
    <w:rsid w:val="007E3AD1"/>
    <w:rsid w:val="007F4E7A"/>
    <w:rsid w:val="00817383"/>
    <w:rsid w:val="008906C0"/>
    <w:rsid w:val="00892432"/>
    <w:rsid w:val="008C3F05"/>
    <w:rsid w:val="008D037F"/>
    <w:rsid w:val="008D64C3"/>
    <w:rsid w:val="0091783E"/>
    <w:rsid w:val="009214D4"/>
    <w:rsid w:val="00926687"/>
    <w:rsid w:val="00980615"/>
    <w:rsid w:val="009815D5"/>
    <w:rsid w:val="00984041"/>
    <w:rsid w:val="009D22FD"/>
    <w:rsid w:val="00A30A70"/>
    <w:rsid w:val="00A71719"/>
    <w:rsid w:val="00A807F0"/>
    <w:rsid w:val="00A84A07"/>
    <w:rsid w:val="00A9556E"/>
    <w:rsid w:val="00A96720"/>
    <w:rsid w:val="00AA047F"/>
    <w:rsid w:val="00AA6A80"/>
    <w:rsid w:val="00AB3F6D"/>
    <w:rsid w:val="00AB72AA"/>
    <w:rsid w:val="00AF1D1B"/>
    <w:rsid w:val="00B0008A"/>
    <w:rsid w:val="00B07317"/>
    <w:rsid w:val="00B10A92"/>
    <w:rsid w:val="00B207D5"/>
    <w:rsid w:val="00B71344"/>
    <w:rsid w:val="00B811CA"/>
    <w:rsid w:val="00B9352B"/>
    <w:rsid w:val="00BB547C"/>
    <w:rsid w:val="00BD6C82"/>
    <w:rsid w:val="00BE28CA"/>
    <w:rsid w:val="00BF6871"/>
    <w:rsid w:val="00C13DF9"/>
    <w:rsid w:val="00C32581"/>
    <w:rsid w:val="00C56912"/>
    <w:rsid w:val="00C631B4"/>
    <w:rsid w:val="00C94DDA"/>
    <w:rsid w:val="00CB7616"/>
    <w:rsid w:val="00CD323F"/>
    <w:rsid w:val="00D03FAD"/>
    <w:rsid w:val="00D2048E"/>
    <w:rsid w:val="00D320D6"/>
    <w:rsid w:val="00D35351"/>
    <w:rsid w:val="00D51685"/>
    <w:rsid w:val="00D86C57"/>
    <w:rsid w:val="00DA0C31"/>
    <w:rsid w:val="00DC0ADE"/>
    <w:rsid w:val="00DC31D9"/>
    <w:rsid w:val="00DE2E24"/>
    <w:rsid w:val="00DF6B2D"/>
    <w:rsid w:val="00E42895"/>
    <w:rsid w:val="00E4303C"/>
    <w:rsid w:val="00E52194"/>
    <w:rsid w:val="00E752AF"/>
    <w:rsid w:val="00E866A5"/>
    <w:rsid w:val="00EC6678"/>
    <w:rsid w:val="00EF5EC3"/>
    <w:rsid w:val="00EF6DFF"/>
    <w:rsid w:val="00F30418"/>
    <w:rsid w:val="00F4457E"/>
    <w:rsid w:val="00F67D9A"/>
    <w:rsid w:val="00F73B77"/>
    <w:rsid w:val="00F80618"/>
    <w:rsid w:val="00FA0E1B"/>
    <w:rsid w:val="00FB56AA"/>
    <w:rsid w:val="00FB707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nhideWhenUsed/>
    <w:rsid w:val="00892432"/>
    <w:pPr>
      <w:tabs>
        <w:tab w:val="center" w:pos="4252"/>
        <w:tab w:val="right" w:pos="8504"/>
      </w:tabs>
    </w:pPr>
  </w:style>
  <w:style w:type="character" w:customStyle="1" w:styleId="EncabezadoCar">
    <w:name w:val="Encabezado Car"/>
    <w:basedOn w:val="Fuentedeprrafopredeter"/>
    <w:link w:val="Encabezado"/>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character" w:styleId="Hipervnculo">
    <w:name w:val="Hyperlink"/>
    <w:basedOn w:val="Fuentedeprrafopredeter"/>
    <w:uiPriority w:val="99"/>
    <w:unhideWhenUsed/>
    <w:rsid w:val="00B0731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EFA8C-88A0-453B-823F-ADCC64AC0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484</Words>
  <Characters>2667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Maria Luisa Ticona Condori</cp:lastModifiedBy>
  <cp:revision>5</cp:revision>
  <cp:lastPrinted>2020-08-19T21:14:00Z</cp:lastPrinted>
  <dcterms:created xsi:type="dcterms:W3CDTF">2020-08-25T21:11:00Z</dcterms:created>
  <dcterms:modified xsi:type="dcterms:W3CDTF">2020-08-25T21:42:00Z</dcterms:modified>
</cp:coreProperties>
</file>